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10CE" w14:textId="77777777" w:rsidR="003242D8" w:rsidRDefault="003242D8" w:rsidP="008F7E64">
      <w:pPr>
        <w:jc w:val="center"/>
        <w:rPr>
          <w:b/>
          <w:bCs/>
          <w:color w:val="7030A0"/>
          <w:sz w:val="24"/>
          <w:szCs w:val="24"/>
          <w:u w:val="single"/>
        </w:rPr>
      </w:pPr>
    </w:p>
    <w:p w14:paraId="045ECE03" w14:textId="2AC5881A" w:rsidR="008F7E64" w:rsidRPr="004B5B0F" w:rsidRDefault="008F7E64" w:rsidP="008F7E64">
      <w:pPr>
        <w:jc w:val="center"/>
        <w:rPr>
          <w:b/>
          <w:bCs/>
          <w:color w:val="7030A0"/>
          <w:sz w:val="24"/>
          <w:szCs w:val="24"/>
          <w:u w:val="single"/>
        </w:rPr>
      </w:pPr>
      <w:r w:rsidRPr="004B5B0F">
        <w:rPr>
          <w:b/>
          <w:bCs/>
          <w:color w:val="7030A0"/>
          <w:sz w:val="24"/>
          <w:szCs w:val="24"/>
          <w:u w:val="single"/>
        </w:rPr>
        <w:t xml:space="preserve">Offre emploi [Ouverture] </w:t>
      </w:r>
      <w:r w:rsidR="00DC4EF1" w:rsidRPr="004B5B0F">
        <w:rPr>
          <w:b/>
          <w:bCs/>
          <w:color w:val="7030A0"/>
          <w:sz w:val="24"/>
          <w:szCs w:val="24"/>
          <w:u w:val="single"/>
        </w:rPr>
        <w:t>Coordinateur/Coordinatrice Petite Enfance</w:t>
      </w:r>
    </w:p>
    <w:p w14:paraId="4411EC75" w14:textId="28BA1995" w:rsidR="008F7E64" w:rsidRPr="00C611A2" w:rsidRDefault="004B5B0F" w:rsidP="008F7E64">
      <w:pPr>
        <w:rPr>
          <w:b/>
          <w:bCs/>
        </w:rPr>
      </w:pPr>
      <w:r>
        <w:rPr>
          <w:b/>
          <w:bCs/>
        </w:rPr>
        <w:br/>
      </w:r>
      <w:r w:rsidRPr="004B5B0F">
        <w:rPr>
          <w:b/>
          <w:bCs/>
          <w:color w:val="ED7D31" w:themeColor="accent2"/>
        </w:rPr>
        <w:t>PRESENTATION ENTREPRISE</w:t>
      </w:r>
    </w:p>
    <w:p w14:paraId="7EA91426" w14:textId="77777777" w:rsidR="008F7E64" w:rsidRDefault="008F7E64" w:rsidP="008F7E64">
      <w:pPr>
        <w:jc w:val="both"/>
      </w:pPr>
      <w:r>
        <w:t xml:space="preserve">KOALA KIDS est un réseau national de micro-crèches développé par le réseau Kangourou Kids. </w:t>
      </w:r>
    </w:p>
    <w:p w14:paraId="3776F93B" w14:textId="77777777" w:rsidR="008F7E64" w:rsidRDefault="008F7E64" w:rsidP="008F7E64">
      <w:pPr>
        <w:jc w:val="both"/>
      </w:pPr>
      <w:r>
        <w:t xml:space="preserve">Il a pour volonté de proposer aux familles un accueil chaleureux et respectueux de leurs jeunes enfants dans un environnement adapté afin de leur permettre de se développer et d’apprendre dans le bien être. </w:t>
      </w:r>
    </w:p>
    <w:p w14:paraId="6A4416FC" w14:textId="77777777" w:rsidR="008F7E64" w:rsidRDefault="008F7E64" w:rsidP="008F7E64">
      <w:pPr>
        <w:jc w:val="both"/>
      </w:pPr>
      <w:r>
        <w:t xml:space="preserve">Le réseau est soucieux d’offrir aux professionnels les moyens de réaliser un accueil de qualité visant le bien-être des enfants et la satisfaction des parents. </w:t>
      </w:r>
    </w:p>
    <w:p w14:paraId="5132B77C" w14:textId="7086586F" w:rsidR="008F7E64" w:rsidRDefault="008F7E64" w:rsidP="008F7E64">
      <w:pPr>
        <w:jc w:val="both"/>
      </w:pPr>
      <w:r>
        <w:t xml:space="preserve">Le projet pédagogique des micro-crèches Koala Kids s’appuie sur </w:t>
      </w:r>
      <w:r w:rsidRPr="00C611A2">
        <w:rPr>
          <w:b/>
          <w:bCs/>
        </w:rPr>
        <w:t>le concept d’Itinérance Ludique</w:t>
      </w:r>
      <w:r w:rsidRPr="00C611A2">
        <w:rPr>
          <w:rFonts w:cstheme="minorHAnsi"/>
          <w:b/>
          <w:bCs/>
        </w:rPr>
        <w:t>©</w:t>
      </w:r>
      <w:r>
        <w:t xml:space="preserve"> qui allie à la fois le fait de </w:t>
      </w:r>
      <w:r w:rsidRPr="00C611A2">
        <w:rPr>
          <w:b/>
          <w:bCs/>
        </w:rPr>
        <w:t>créer un environnement sécurisant</w:t>
      </w:r>
      <w:r>
        <w:t xml:space="preserve"> </w:t>
      </w:r>
      <w:r w:rsidRPr="00C611A2">
        <w:rPr>
          <w:b/>
          <w:bCs/>
        </w:rPr>
        <w:t>pour l’enfant</w:t>
      </w:r>
      <w:r>
        <w:t xml:space="preserve"> pour assurer sa sécurité physique et affective et </w:t>
      </w:r>
      <w:r w:rsidRPr="00C611A2">
        <w:rPr>
          <w:b/>
          <w:bCs/>
        </w:rPr>
        <w:t>un environnement ludique</w:t>
      </w:r>
      <w:r>
        <w:t xml:space="preserve"> lui permettant de s’aventurer dans les jeux et donc dans les apprentissages. </w:t>
      </w:r>
    </w:p>
    <w:p w14:paraId="21B5E624" w14:textId="178A5347" w:rsidR="008F7E64" w:rsidRPr="004B5B0F" w:rsidRDefault="004B5B0F" w:rsidP="008F7E64">
      <w:pPr>
        <w:jc w:val="both"/>
        <w:rPr>
          <w:b/>
          <w:bCs/>
          <w:color w:val="ED7D31" w:themeColor="accent2"/>
        </w:rPr>
      </w:pPr>
      <w:r w:rsidRPr="004B5B0F">
        <w:rPr>
          <w:b/>
          <w:bCs/>
          <w:color w:val="ED7D31" w:themeColor="accent2"/>
        </w:rPr>
        <w:t>DEFINITION DU POSTE </w:t>
      </w:r>
    </w:p>
    <w:p w14:paraId="62A57AE5" w14:textId="282D3898" w:rsidR="008F7E64" w:rsidRDefault="008F7E64" w:rsidP="00DC4EF1">
      <w:pPr>
        <w:jc w:val="both"/>
      </w:pPr>
      <w:r>
        <w:t xml:space="preserve">Koala Kids recrute pour l’ouverture de sa nouvelle micro-crèche </w:t>
      </w:r>
      <w:r w:rsidR="00DC4EF1">
        <w:t>un/une Coordinateur/coordinatrice Petite Enfance H/F</w:t>
      </w:r>
      <w:r>
        <w:t xml:space="preserve">. </w:t>
      </w:r>
    </w:p>
    <w:p w14:paraId="341B9522" w14:textId="13960AB9" w:rsidR="00DC4EF1" w:rsidRDefault="00DC4EF1" w:rsidP="00DC4EF1">
      <w:pPr>
        <w:jc w:val="both"/>
      </w:pPr>
      <w:r w:rsidRPr="00DC4EF1">
        <w:rPr>
          <w:b/>
          <w:bCs/>
          <w:u w:val="single"/>
        </w:rPr>
        <w:t>Vos missions</w:t>
      </w:r>
      <w:r>
        <w:t> :</w:t>
      </w:r>
    </w:p>
    <w:p w14:paraId="09FD89B2" w14:textId="29D40899" w:rsidR="00DC4EF1" w:rsidRPr="004B5B0F" w:rsidRDefault="00DC4EF1" w:rsidP="00DC4EF1">
      <w:pPr>
        <w:pStyle w:val="Paragraphedeliste"/>
        <w:numPr>
          <w:ilvl w:val="0"/>
          <w:numId w:val="1"/>
        </w:numPr>
        <w:rPr>
          <w:b/>
          <w:bCs/>
          <w:u w:val="single"/>
        </w:rPr>
      </w:pPr>
      <w:r w:rsidRPr="008F7E64">
        <w:rPr>
          <w:b/>
          <w:bCs/>
          <w:u w:val="single"/>
        </w:rPr>
        <w:t>Référente technique creche KOALA KIDS</w:t>
      </w:r>
    </w:p>
    <w:p w14:paraId="5E9822AA" w14:textId="77777777" w:rsidR="00DC4EF1" w:rsidRDefault="00DC4EF1" w:rsidP="00DC4EF1">
      <w:r>
        <w:t>En tant que coordinatrice Petite Enfance, vous assurez l’encadrement de la structure et selon bon fonctionnement.</w:t>
      </w:r>
    </w:p>
    <w:p w14:paraId="0D76CC05" w14:textId="77777777" w:rsidR="00DC4EF1" w:rsidRDefault="00DC4EF1" w:rsidP="00DC4EF1">
      <w:r>
        <w:t>De plus, vous encadrez les enfants sur le terrain en tenant compte des besoins individuels afin de veiller à son bien-être, son intégration au sein d’un groupe dans un processus de socialisation et vous vous assurez du bon déroulement de la vie en collectivité.</w:t>
      </w:r>
    </w:p>
    <w:p w14:paraId="6BFFBE9C" w14:textId="2D964C43" w:rsidR="00DC4EF1" w:rsidRPr="00DC4EF1" w:rsidRDefault="00DC4EF1" w:rsidP="00DC4EF1">
      <w:r>
        <w:t>Par ailleurs, vous informez et rassurez les parents ; animez et encadrez une équipe de professionnels de la Petite Enfance autour d’un projet éducatif en y associant les parents. Par le respect des normes, vous veillez à la prévention, la sécurité et l’hygiène des personnes sous votre responsabilité, à savoir enfants et personnel.</w:t>
      </w:r>
    </w:p>
    <w:p w14:paraId="4D4059E9" w14:textId="77777777" w:rsidR="00DC4EF1" w:rsidRPr="00DC4EF1" w:rsidRDefault="00DC4EF1" w:rsidP="00DC4EF1">
      <w:pPr>
        <w:pStyle w:val="NormalWeb"/>
        <w:numPr>
          <w:ilvl w:val="0"/>
          <w:numId w:val="1"/>
        </w:numPr>
        <w:spacing w:before="0" w:beforeAutospacing="0" w:after="240" w:afterAutospacing="0"/>
        <w:rPr>
          <w:rFonts w:asciiTheme="minorHAnsi" w:hAnsiTheme="minorHAnsi" w:cstheme="minorHAnsi"/>
          <w:b/>
          <w:bCs/>
          <w:color w:val="000000"/>
          <w:sz w:val="22"/>
          <w:szCs w:val="22"/>
          <w:u w:val="single"/>
        </w:rPr>
      </w:pPr>
      <w:r w:rsidRPr="00DC4EF1">
        <w:rPr>
          <w:rFonts w:asciiTheme="minorHAnsi" w:hAnsiTheme="minorHAnsi" w:cstheme="minorHAnsi"/>
          <w:b/>
          <w:bCs/>
          <w:color w:val="000000"/>
          <w:sz w:val="22"/>
          <w:szCs w:val="22"/>
          <w:u w:val="single"/>
        </w:rPr>
        <w:t>Le travail auprès des familles Kangourou Kids</w:t>
      </w:r>
    </w:p>
    <w:p w14:paraId="38C62792"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b/>
          <w:bCs/>
          <w:color w:val="000000"/>
          <w:sz w:val="22"/>
          <w:szCs w:val="22"/>
        </w:rPr>
        <w:t>Travail auprès des enfants</w:t>
      </w:r>
    </w:p>
    <w:p w14:paraId="24E8E368"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Veiller et sensibiliser les intervenant(e)s au bien-être de l’enfant, être attentif à l’apparition d’éventuels signes de souffrance.</w:t>
      </w:r>
    </w:p>
    <w:p w14:paraId="1568DEAE" w14:textId="77777777" w:rsidR="00DC4EF1" w:rsidRPr="00DC4EF1" w:rsidRDefault="00DC4EF1" w:rsidP="00DC4EF1">
      <w:pPr>
        <w:pStyle w:val="NormalWeb"/>
        <w:spacing w:before="0" w:beforeAutospacing="0" w:after="240" w:afterAutospacing="0"/>
        <w:rPr>
          <w:rFonts w:asciiTheme="minorHAnsi" w:hAnsiTheme="minorHAnsi" w:cstheme="minorHAnsi"/>
          <w:b/>
          <w:bCs/>
          <w:color w:val="000000"/>
          <w:sz w:val="22"/>
          <w:szCs w:val="22"/>
        </w:rPr>
      </w:pPr>
      <w:r w:rsidRPr="00DC4EF1">
        <w:rPr>
          <w:rFonts w:asciiTheme="minorHAnsi" w:hAnsiTheme="minorHAnsi" w:cstheme="minorHAnsi"/>
          <w:b/>
          <w:bCs/>
          <w:color w:val="000000"/>
          <w:sz w:val="22"/>
          <w:szCs w:val="22"/>
        </w:rPr>
        <w:t>Travail avec les parents</w:t>
      </w:r>
    </w:p>
    <w:p w14:paraId="73338124" w14:textId="79F86C05" w:rsid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Offrir un soutien aux parents au regard de de leurs attentes et de leurs besoins : conseils par rapport au développement de l’enfant, à la propreté, au sommeil, proposition de support psychologique, proposition d’intervention de professionnels (psychologues, assistantes sociales…), tout en veillant à garder une juste distance par rapport à la demande du parent.</w:t>
      </w:r>
    </w:p>
    <w:p w14:paraId="4A5506CF"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p>
    <w:p w14:paraId="19EE2A4E" w14:textId="77777777" w:rsidR="00DC4EF1" w:rsidRPr="00DC4EF1" w:rsidRDefault="00DC4EF1" w:rsidP="00DC4EF1">
      <w:pPr>
        <w:pStyle w:val="NormalWeb"/>
        <w:numPr>
          <w:ilvl w:val="0"/>
          <w:numId w:val="1"/>
        </w:numPr>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b/>
          <w:bCs/>
          <w:color w:val="000000"/>
          <w:sz w:val="22"/>
          <w:szCs w:val="22"/>
        </w:rPr>
        <w:t>Le travail auprès des équipes Kangourou Kids</w:t>
      </w:r>
    </w:p>
    <w:p w14:paraId="60D9BF49"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Accompagnement des intervenants et de suivi des bénéficiaires qui en font la demande</w:t>
      </w:r>
    </w:p>
    <w:p w14:paraId="1C8C4244"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Organiser des réunions d’information ou à thèmes.</w:t>
      </w:r>
    </w:p>
    <w:p w14:paraId="4BD6F003"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Organiser et préparer le contenu de formations</w:t>
      </w:r>
    </w:p>
    <w:p w14:paraId="0FC27D9B"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Répondre aux demandes d’information des agences, des familles et des intervenants</w:t>
      </w:r>
    </w:p>
    <w:p w14:paraId="335966F8" w14:textId="77777777" w:rsidR="00DC4EF1" w:rsidRPr="00DC4EF1" w:rsidRDefault="00DC4EF1" w:rsidP="00DC4EF1">
      <w:pPr>
        <w:pStyle w:val="NormalWeb"/>
        <w:spacing w:before="0" w:beforeAutospacing="0" w:after="240" w:afterAutospacing="0"/>
        <w:rPr>
          <w:rFonts w:asciiTheme="minorHAnsi" w:hAnsiTheme="minorHAnsi" w:cstheme="minorHAnsi"/>
          <w:color w:val="000000"/>
          <w:sz w:val="22"/>
          <w:szCs w:val="22"/>
        </w:rPr>
      </w:pPr>
      <w:r w:rsidRPr="00DC4EF1">
        <w:rPr>
          <w:rFonts w:asciiTheme="minorHAnsi" w:hAnsiTheme="minorHAnsi" w:cstheme="minorHAnsi"/>
          <w:color w:val="000000"/>
          <w:sz w:val="22"/>
          <w:szCs w:val="22"/>
        </w:rPr>
        <w:t>Jouer un rôle consultatif.</w:t>
      </w:r>
    </w:p>
    <w:p w14:paraId="07D012C3" w14:textId="0BA61BE5" w:rsidR="00DC4EF1" w:rsidRPr="00DC4EF1" w:rsidRDefault="00DC4EF1" w:rsidP="00DC4EF1">
      <w:pPr>
        <w:rPr>
          <w:rFonts w:cstheme="minorHAnsi"/>
        </w:rPr>
      </w:pPr>
      <w:r w:rsidRPr="00DC4EF1">
        <w:rPr>
          <w:rFonts w:cstheme="minorHAnsi"/>
        </w:rPr>
        <w:t xml:space="preserve">Réaliser au moins une visite à domicile par/an et par intervenant gardant des enfants de moins </w:t>
      </w:r>
      <w:r w:rsidR="004B5B0F" w:rsidRPr="00DC4EF1">
        <w:rPr>
          <w:rFonts w:cstheme="minorHAnsi"/>
        </w:rPr>
        <w:t>de 3</w:t>
      </w:r>
      <w:r w:rsidRPr="00DC4EF1">
        <w:rPr>
          <w:rFonts w:cstheme="minorHAnsi"/>
        </w:rPr>
        <w:t xml:space="preserve"> ans et ayant au moins un an d’ancienneté sur le réseau des agences Kangourou Kids.</w:t>
      </w:r>
    </w:p>
    <w:p w14:paraId="546C6E13" w14:textId="77777777" w:rsidR="00DC4EF1" w:rsidRPr="00DC4EF1" w:rsidRDefault="00DC4EF1" w:rsidP="00DC4EF1">
      <w:pPr>
        <w:rPr>
          <w:rFonts w:cstheme="minorHAnsi"/>
        </w:rPr>
      </w:pPr>
    </w:p>
    <w:p w14:paraId="5EC7A152" w14:textId="77777777" w:rsidR="00DC4EF1" w:rsidRPr="00DC4EF1" w:rsidRDefault="00DC4EF1" w:rsidP="00DC4EF1">
      <w:pPr>
        <w:pStyle w:val="Paragraphedeliste"/>
        <w:numPr>
          <w:ilvl w:val="0"/>
          <w:numId w:val="1"/>
        </w:numPr>
        <w:rPr>
          <w:rFonts w:cstheme="minorHAnsi"/>
          <w:b/>
          <w:bCs/>
        </w:rPr>
      </w:pPr>
      <w:r w:rsidRPr="00DC4EF1">
        <w:rPr>
          <w:rFonts w:cstheme="minorHAnsi"/>
          <w:b/>
          <w:bCs/>
        </w:rPr>
        <w:t>Formation CAP AEPE - FIPE</w:t>
      </w:r>
    </w:p>
    <w:p w14:paraId="2B84BF80" w14:textId="77777777" w:rsidR="00DC4EF1" w:rsidRPr="00DC4EF1" w:rsidRDefault="00DC4EF1" w:rsidP="00DC4EF1">
      <w:pPr>
        <w:rPr>
          <w:rFonts w:cstheme="minorHAnsi"/>
        </w:rPr>
      </w:pPr>
      <w:r w:rsidRPr="00DC4EF1">
        <w:rPr>
          <w:rFonts w:cstheme="minorHAnsi"/>
        </w:rPr>
        <w:t>Préparation des contenus de formation CAP AEPE (420 h)</w:t>
      </w:r>
    </w:p>
    <w:p w14:paraId="1EB35CE1" w14:textId="77777777" w:rsidR="00DC4EF1" w:rsidRPr="00DC4EF1" w:rsidRDefault="00DC4EF1" w:rsidP="00DC4EF1">
      <w:pPr>
        <w:rPr>
          <w:rFonts w:cstheme="minorHAnsi"/>
        </w:rPr>
      </w:pPr>
      <w:r w:rsidRPr="00DC4EF1">
        <w:rPr>
          <w:rFonts w:cstheme="minorHAnsi"/>
        </w:rPr>
        <w:t>Organisation et gestion du planning de formation</w:t>
      </w:r>
    </w:p>
    <w:p w14:paraId="61FEF33C" w14:textId="77777777" w:rsidR="00DC4EF1" w:rsidRPr="00DC4EF1" w:rsidRDefault="00DC4EF1" w:rsidP="00DC4EF1">
      <w:pPr>
        <w:rPr>
          <w:rFonts w:cstheme="minorHAnsi"/>
        </w:rPr>
      </w:pPr>
      <w:r w:rsidRPr="00DC4EF1">
        <w:rPr>
          <w:rFonts w:cstheme="minorHAnsi"/>
        </w:rPr>
        <w:t>Coordination avec les centres de formations</w:t>
      </w:r>
    </w:p>
    <w:p w14:paraId="0CC63A4A" w14:textId="77777777" w:rsidR="00DC4EF1" w:rsidRPr="00DC4EF1" w:rsidRDefault="00DC4EF1" w:rsidP="00DC4EF1">
      <w:pPr>
        <w:rPr>
          <w:rFonts w:cstheme="minorHAnsi"/>
        </w:rPr>
      </w:pPr>
      <w:r w:rsidRPr="00DC4EF1">
        <w:rPr>
          <w:rFonts w:cstheme="minorHAnsi"/>
        </w:rPr>
        <w:t xml:space="preserve">Coordination avec les autres formateurs </w:t>
      </w:r>
    </w:p>
    <w:p w14:paraId="2BB6D52B" w14:textId="77777777" w:rsidR="00DC4EF1" w:rsidRPr="00DC4EF1" w:rsidRDefault="00DC4EF1" w:rsidP="00DC4EF1">
      <w:pPr>
        <w:rPr>
          <w:rFonts w:cstheme="minorHAnsi"/>
        </w:rPr>
      </w:pPr>
      <w:r w:rsidRPr="00DC4EF1">
        <w:rPr>
          <w:rFonts w:cstheme="minorHAnsi"/>
        </w:rPr>
        <w:t>Coordination avec le service RH</w:t>
      </w:r>
    </w:p>
    <w:p w14:paraId="201C9383" w14:textId="77777777" w:rsidR="00DC4EF1" w:rsidRPr="00DC4EF1" w:rsidRDefault="00DC4EF1" w:rsidP="00DC4EF1">
      <w:pPr>
        <w:rPr>
          <w:rFonts w:cstheme="minorHAnsi"/>
        </w:rPr>
      </w:pPr>
      <w:r w:rsidRPr="00DC4EF1">
        <w:rPr>
          <w:rFonts w:cstheme="minorHAnsi"/>
        </w:rPr>
        <w:t>Accompagnement individuel du parcours des élèves</w:t>
      </w:r>
    </w:p>
    <w:p w14:paraId="0353C79C" w14:textId="77777777" w:rsidR="00DC4EF1" w:rsidRPr="00DC4EF1" w:rsidRDefault="00DC4EF1" w:rsidP="00DC4EF1">
      <w:pPr>
        <w:rPr>
          <w:rFonts w:cstheme="minorHAnsi"/>
        </w:rPr>
      </w:pPr>
      <w:r w:rsidRPr="00DC4EF1">
        <w:rPr>
          <w:rFonts w:cstheme="minorHAnsi"/>
        </w:rPr>
        <w:t>Animation de 11h30 de formation par semaine</w:t>
      </w:r>
    </w:p>
    <w:p w14:paraId="401D55EF" w14:textId="77777777" w:rsidR="00DC4EF1" w:rsidRPr="00DC4EF1" w:rsidRDefault="00DC4EF1" w:rsidP="00DC4EF1">
      <w:pPr>
        <w:rPr>
          <w:rFonts w:cstheme="minorHAnsi"/>
        </w:rPr>
      </w:pPr>
      <w:r w:rsidRPr="00DC4EF1">
        <w:rPr>
          <w:rFonts w:cstheme="minorHAnsi"/>
        </w:rPr>
        <w:t>Suivi individuel des intervenants réalisant la formation CAP AEPE en e-learning</w:t>
      </w:r>
    </w:p>
    <w:p w14:paraId="40767663" w14:textId="77777777" w:rsidR="00DC4EF1" w:rsidRPr="00DC4EF1" w:rsidRDefault="00DC4EF1" w:rsidP="00DC4EF1">
      <w:pPr>
        <w:rPr>
          <w:rFonts w:cstheme="minorHAnsi"/>
        </w:rPr>
      </w:pPr>
      <w:r w:rsidRPr="00DC4EF1">
        <w:rPr>
          <w:rFonts w:cstheme="minorHAnsi"/>
        </w:rPr>
        <w:t>Validation et suivi individuel des intervenants réalisant la formation FIPE + VAD</w:t>
      </w:r>
    </w:p>
    <w:p w14:paraId="509D0D7F" w14:textId="77777777" w:rsidR="00DC4EF1" w:rsidRPr="00DC4EF1" w:rsidRDefault="00DC4EF1" w:rsidP="00DC4EF1">
      <w:pPr>
        <w:jc w:val="both"/>
      </w:pPr>
    </w:p>
    <w:p w14:paraId="01688594" w14:textId="7403F9E3" w:rsidR="008F7E64" w:rsidRDefault="004B5B0F" w:rsidP="008F7E64">
      <w:pPr>
        <w:jc w:val="both"/>
      </w:pPr>
      <w:r w:rsidRPr="004B5B0F">
        <w:rPr>
          <w:b/>
          <w:bCs/>
          <w:color w:val="ED7D31" w:themeColor="accent2"/>
        </w:rPr>
        <w:t>PROFIL RECHERCHE :</w:t>
      </w:r>
      <w:r w:rsidRPr="004B5B0F">
        <w:rPr>
          <w:color w:val="ED7D31" w:themeColor="accent2"/>
        </w:rPr>
        <w:t xml:space="preserve"> </w:t>
      </w:r>
      <w:r w:rsidR="008F7E64">
        <w:t xml:space="preserve">Titulaire d’un diplôme de niveau III (D.E. EJE) </w:t>
      </w:r>
    </w:p>
    <w:p w14:paraId="21D92A4D" w14:textId="77777777" w:rsidR="008F7E64" w:rsidRDefault="008F7E64" w:rsidP="008F7E64">
      <w:pPr>
        <w:jc w:val="both"/>
      </w:pPr>
      <w:r>
        <w:t xml:space="preserve">Votre autonomie, votre sens de l’organisation, votre esprit d’équipe, votre dynamisme, votre créativité, votre bienveillance, vos capacités relationnelles et votre motivation à participer au succès d’une entreprise naissante sont de réels atouts pour réussir dans cette fonction. </w:t>
      </w:r>
    </w:p>
    <w:p w14:paraId="233893E8" w14:textId="77777777" w:rsidR="008F7E64" w:rsidRDefault="008F7E64" w:rsidP="008F7E64">
      <w:pPr>
        <w:jc w:val="both"/>
      </w:pPr>
      <w:r w:rsidRPr="00C611A2">
        <w:rPr>
          <w:b/>
          <w:bCs/>
        </w:rPr>
        <w:t>Type de contrat :</w:t>
      </w:r>
      <w:r>
        <w:t xml:space="preserve"> CDI</w:t>
      </w:r>
    </w:p>
    <w:p w14:paraId="4C8EF8A5" w14:textId="77777777" w:rsidR="008F7E64" w:rsidRDefault="008F7E64" w:rsidP="008F7E64">
      <w:pPr>
        <w:jc w:val="both"/>
      </w:pPr>
      <w:r w:rsidRPr="00C611A2">
        <w:rPr>
          <w:b/>
          <w:bCs/>
        </w:rPr>
        <w:t>Horaires :</w:t>
      </w:r>
      <w:r>
        <w:t xml:space="preserve"> 35h</w:t>
      </w:r>
    </w:p>
    <w:p w14:paraId="23E5AD78" w14:textId="79868EFB" w:rsidR="008F7E64" w:rsidRDefault="008F7E64" w:rsidP="008F7E64">
      <w:pPr>
        <w:jc w:val="both"/>
      </w:pPr>
      <w:r w:rsidRPr="00C611A2">
        <w:rPr>
          <w:b/>
          <w:bCs/>
        </w:rPr>
        <w:t>Salaire mensuel :</w:t>
      </w:r>
      <w:r>
        <w:t xml:space="preserve"> </w:t>
      </w:r>
      <w:r w:rsidR="00DC4EF1">
        <w:t>2200 € - 2500 €</w:t>
      </w:r>
    </w:p>
    <w:p w14:paraId="3D3C9662" w14:textId="12361A80" w:rsidR="008F7E64" w:rsidRDefault="008F7E64" w:rsidP="008F7E64">
      <w:pPr>
        <w:jc w:val="both"/>
      </w:pPr>
      <w:r w:rsidRPr="00C611A2">
        <w:rPr>
          <w:b/>
          <w:bCs/>
        </w:rPr>
        <w:t>Expérience :</w:t>
      </w:r>
      <w:r>
        <w:t xml:space="preserve"> </w:t>
      </w:r>
      <w:r w:rsidR="00DB2B5B">
        <w:t>3</w:t>
      </w:r>
      <w:r w:rsidR="00DC4EF1">
        <w:t xml:space="preserve"> ans minimum</w:t>
      </w:r>
    </w:p>
    <w:p w14:paraId="1D423325" w14:textId="77777777" w:rsidR="003242D8" w:rsidRDefault="003242D8" w:rsidP="008F7E64">
      <w:pPr>
        <w:jc w:val="both"/>
        <w:rPr>
          <w:b/>
          <w:bCs/>
        </w:rPr>
      </w:pPr>
    </w:p>
    <w:p w14:paraId="0C663162" w14:textId="77777777" w:rsidR="003242D8" w:rsidRDefault="003242D8" w:rsidP="008F7E64">
      <w:pPr>
        <w:jc w:val="both"/>
        <w:rPr>
          <w:b/>
          <w:bCs/>
        </w:rPr>
      </w:pPr>
    </w:p>
    <w:p w14:paraId="40EAAEC7" w14:textId="77777777" w:rsidR="003242D8" w:rsidRDefault="003242D8" w:rsidP="008F7E64">
      <w:pPr>
        <w:jc w:val="both"/>
        <w:rPr>
          <w:b/>
          <w:bCs/>
        </w:rPr>
      </w:pPr>
    </w:p>
    <w:p w14:paraId="5861F382" w14:textId="4781280F" w:rsidR="008F7E64" w:rsidRPr="00C611A2" w:rsidRDefault="008F7E64" w:rsidP="008F7E64">
      <w:pPr>
        <w:jc w:val="both"/>
        <w:rPr>
          <w:b/>
          <w:bCs/>
        </w:rPr>
      </w:pPr>
      <w:r w:rsidRPr="00C611A2">
        <w:rPr>
          <w:b/>
          <w:bCs/>
        </w:rPr>
        <w:t>Savoirs et savoir-faire</w:t>
      </w:r>
    </w:p>
    <w:p w14:paraId="40C7AE20" w14:textId="77777777" w:rsidR="008F7E64" w:rsidRDefault="008F7E64" w:rsidP="008F7E64">
      <w:pPr>
        <w:pStyle w:val="Paragraphedeliste"/>
        <w:numPr>
          <w:ilvl w:val="0"/>
          <w:numId w:val="2"/>
        </w:numPr>
        <w:jc w:val="both"/>
      </w:pPr>
      <w:r>
        <w:t>Accompagner l’enfant dans l’apprentissage des gestes de la vie quotidienne et des règles de vie en collectivité</w:t>
      </w:r>
    </w:p>
    <w:p w14:paraId="476FCAAE" w14:textId="77777777" w:rsidR="008F7E64" w:rsidRDefault="008F7E64" w:rsidP="008F7E64">
      <w:pPr>
        <w:pStyle w:val="Paragraphedeliste"/>
        <w:numPr>
          <w:ilvl w:val="0"/>
          <w:numId w:val="2"/>
        </w:numPr>
        <w:jc w:val="both"/>
      </w:pPr>
      <w:r>
        <w:t>Aménager le lieu de vie, d’accueil des enfants et vérifier la sécurité des équipements</w:t>
      </w:r>
    </w:p>
    <w:p w14:paraId="26BF52E0" w14:textId="77777777" w:rsidR="008F7E64" w:rsidRPr="00C611A2" w:rsidRDefault="008F7E64" w:rsidP="008F7E64">
      <w:pPr>
        <w:jc w:val="both"/>
        <w:rPr>
          <w:b/>
          <w:bCs/>
        </w:rPr>
      </w:pPr>
      <w:r w:rsidRPr="00C611A2">
        <w:rPr>
          <w:b/>
          <w:bCs/>
        </w:rPr>
        <w:t>Savoir être professionnels</w:t>
      </w:r>
    </w:p>
    <w:p w14:paraId="14DB10CD" w14:textId="77777777" w:rsidR="008F7E64" w:rsidRDefault="008F7E64" w:rsidP="008F7E64">
      <w:pPr>
        <w:pStyle w:val="Paragraphedeliste"/>
        <w:numPr>
          <w:ilvl w:val="0"/>
          <w:numId w:val="3"/>
        </w:numPr>
        <w:jc w:val="both"/>
      </w:pPr>
      <w:r>
        <w:t>Autonomie</w:t>
      </w:r>
    </w:p>
    <w:p w14:paraId="33204F81" w14:textId="77777777" w:rsidR="008F7E64" w:rsidRDefault="008F7E64" w:rsidP="008F7E64">
      <w:pPr>
        <w:pStyle w:val="Paragraphedeliste"/>
        <w:numPr>
          <w:ilvl w:val="0"/>
          <w:numId w:val="3"/>
        </w:numPr>
        <w:jc w:val="both"/>
      </w:pPr>
      <w:r>
        <w:t>Capacité de décision</w:t>
      </w:r>
    </w:p>
    <w:p w14:paraId="7996E931" w14:textId="77777777" w:rsidR="008F7E64" w:rsidRDefault="008F7E64" w:rsidP="008F7E64">
      <w:pPr>
        <w:pStyle w:val="Paragraphedeliste"/>
        <w:numPr>
          <w:ilvl w:val="0"/>
          <w:numId w:val="3"/>
        </w:numPr>
        <w:jc w:val="both"/>
      </w:pPr>
      <w:r>
        <w:t>Force de proposition</w:t>
      </w:r>
    </w:p>
    <w:p w14:paraId="2D7CFB22" w14:textId="77777777" w:rsidR="008F7E64" w:rsidRDefault="008F7E64" w:rsidP="008F7E64">
      <w:pPr>
        <w:jc w:val="both"/>
      </w:pPr>
    </w:p>
    <w:p w14:paraId="1936CD2D" w14:textId="77777777" w:rsidR="004B5B0F" w:rsidRDefault="004B5B0F" w:rsidP="004B5B0F">
      <w:pPr>
        <w:jc w:val="both"/>
      </w:pPr>
      <w:r w:rsidRPr="00B0505A">
        <w:rPr>
          <w:b/>
          <w:bCs/>
          <w:color w:val="ED7D31" w:themeColor="accent2"/>
          <w:u w:val="single"/>
        </w:rPr>
        <w:t>LIENS UTILES :</w:t>
      </w:r>
      <w:r w:rsidRPr="00216902">
        <w:rPr>
          <w:color w:val="ED7D31" w:themeColor="accent2"/>
        </w:rPr>
        <w:t xml:space="preserve"> </w:t>
      </w:r>
      <w:hyperlink r:id="rId7" w:history="1">
        <w:r w:rsidRPr="004D05C4">
          <w:rPr>
            <w:rStyle w:val="Lienhypertexte"/>
          </w:rPr>
          <w:t>https://creche.koalakids.fr/34-micro-creche-beziers-capiscol-koala-kids.html</w:t>
        </w:r>
      </w:hyperlink>
    </w:p>
    <w:p w14:paraId="6669FED4" w14:textId="77777777" w:rsidR="004B5B0F" w:rsidRDefault="004B5B0F" w:rsidP="004B5B0F">
      <w:pPr>
        <w:jc w:val="both"/>
      </w:pPr>
      <w:r w:rsidRPr="00B0505A">
        <w:rPr>
          <w:b/>
          <w:bCs/>
          <w:color w:val="ED7D31" w:themeColor="accent2"/>
          <w:u w:val="single"/>
        </w:rPr>
        <w:t>NOMBRE DE POSTES :</w:t>
      </w:r>
      <w:r w:rsidRPr="00B0505A">
        <w:rPr>
          <w:color w:val="ED7D31" w:themeColor="accent2"/>
        </w:rPr>
        <w:t xml:space="preserve"> </w:t>
      </w:r>
      <w:r w:rsidRPr="00B0505A">
        <w:rPr>
          <w:b/>
          <w:bCs/>
        </w:rPr>
        <w:t>1</w:t>
      </w:r>
    </w:p>
    <w:p w14:paraId="41215041" w14:textId="7DA4F20D" w:rsidR="008F7E64" w:rsidRDefault="008F7E64" w:rsidP="008F7E64">
      <w:pPr>
        <w:ind w:left="720" w:hanging="360"/>
      </w:pPr>
    </w:p>
    <w:p w14:paraId="3BE6EB63" w14:textId="24E108D0" w:rsidR="008F7E64" w:rsidRDefault="008F7E64" w:rsidP="008F7E64">
      <w:pPr>
        <w:ind w:left="720" w:hanging="360"/>
      </w:pPr>
    </w:p>
    <w:p w14:paraId="681BD0DA" w14:textId="0E282B5E" w:rsidR="008F7E64" w:rsidRDefault="008F7E64" w:rsidP="008F7E64">
      <w:pPr>
        <w:ind w:left="720" w:hanging="360"/>
      </w:pPr>
    </w:p>
    <w:p w14:paraId="36146567" w14:textId="4782F95C" w:rsidR="008F7E64" w:rsidRDefault="008F7E64" w:rsidP="008F7E64">
      <w:pPr>
        <w:ind w:left="720" w:hanging="360"/>
      </w:pPr>
    </w:p>
    <w:p w14:paraId="0A32402E" w14:textId="5D69166F" w:rsidR="008F7E64" w:rsidRDefault="008F7E64"/>
    <w:p w14:paraId="189E942B" w14:textId="6C923A72" w:rsidR="008F7E64" w:rsidRDefault="008F7E64"/>
    <w:sectPr w:rsidR="008F7E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94D32" w14:textId="77777777" w:rsidR="004E32CB" w:rsidRDefault="004E32CB" w:rsidP="003242D8">
      <w:pPr>
        <w:spacing w:after="0" w:line="240" w:lineRule="auto"/>
      </w:pPr>
      <w:r>
        <w:separator/>
      </w:r>
    </w:p>
  </w:endnote>
  <w:endnote w:type="continuationSeparator" w:id="0">
    <w:p w14:paraId="00DDDB66" w14:textId="77777777" w:rsidR="004E32CB" w:rsidRDefault="004E32CB" w:rsidP="0032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64988" w14:textId="77777777" w:rsidR="004E32CB" w:rsidRDefault="004E32CB" w:rsidP="003242D8">
      <w:pPr>
        <w:spacing w:after="0" w:line="240" w:lineRule="auto"/>
      </w:pPr>
      <w:r>
        <w:separator/>
      </w:r>
    </w:p>
  </w:footnote>
  <w:footnote w:type="continuationSeparator" w:id="0">
    <w:p w14:paraId="1F4E1E9C" w14:textId="77777777" w:rsidR="004E32CB" w:rsidRDefault="004E32CB" w:rsidP="00324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AE52" w14:textId="47590370" w:rsidR="003242D8" w:rsidRDefault="003242D8">
    <w:pPr>
      <w:pStyle w:val="En-tte"/>
    </w:pPr>
    <w:r>
      <w:rPr>
        <w:noProof/>
      </w:rPr>
      <w:drawing>
        <wp:anchor distT="0" distB="0" distL="114300" distR="114300" simplePos="0" relativeHeight="251659264" behindDoc="0" locked="0" layoutInCell="1" allowOverlap="1" wp14:anchorId="3CE5BDA6" wp14:editId="1FC6DAD3">
          <wp:simplePos x="0" y="0"/>
          <wp:positionH relativeFrom="margin">
            <wp:posOffset>-690245</wp:posOffset>
          </wp:positionH>
          <wp:positionV relativeFrom="paragraph">
            <wp:posOffset>-887730</wp:posOffset>
          </wp:positionV>
          <wp:extent cx="2095500" cy="20955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0B7"/>
    <w:multiLevelType w:val="hybridMultilevel"/>
    <w:tmpl w:val="D08E9402"/>
    <w:lvl w:ilvl="0" w:tplc="B770DCE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811918"/>
    <w:multiLevelType w:val="hybridMultilevel"/>
    <w:tmpl w:val="BAB65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971695"/>
    <w:multiLevelType w:val="hybridMultilevel"/>
    <w:tmpl w:val="131E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64"/>
    <w:rsid w:val="003242D8"/>
    <w:rsid w:val="003873D1"/>
    <w:rsid w:val="004B5B0F"/>
    <w:rsid w:val="004E32CB"/>
    <w:rsid w:val="00821A42"/>
    <w:rsid w:val="008F7E64"/>
    <w:rsid w:val="00DB2B5B"/>
    <w:rsid w:val="00DC4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B6E6"/>
  <w15:chartTrackingRefBased/>
  <w15:docId w15:val="{68040BA0-7E80-4BA1-B276-C8CE5D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7E6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7E64"/>
    <w:pPr>
      <w:ind w:left="720"/>
      <w:contextualSpacing/>
    </w:pPr>
  </w:style>
  <w:style w:type="character" w:styleId="Lienhypertexte">
    <w:name w:val="Hyperlink"/>
    <w:basedOn w:val="Policepardfaut"/>
    <w:uiPriority w:val="99"/>
    <w:unhideWhenUsed/>
    <w:rsid w:val="004B5B0F"/>
    <w:rPr>
      <w:color w:val="0563C1" w:themeColor="hyperlink"/>
      <w:u w:val="single"/>
    </w:rPr>
  </w:style>
  <w:style w:type="paragraph" w:styleId="En-tte">
    <w:name w:val="header"/>
    <w:basedOn w:val="Normal"/>
    <w:link w:val="En-tteCar"/>
    <w:uiPriority w:val="99"/>
    <w:unhideWhenUsed/>
    <w:rsid w:val="003242D8"/>
    <w:pPr>
      <w:tabs>
        <w:tab w:val="center" w:pos="4536"/>
        <w:tab w:val="right" w:pos="9072"/>
      </w:tabs>
      <w:spacing w:after="0" w:line="240" w:lineRule="auto"/>
    </w:pPr>
  </w:style>
  <w:style w:type="character" w:customStyle="1" w:styleId="En-tteCar">
    <w:name w:val="En-tête Car"/>
    <w:basedOn w:val="Policepardfaut"/>
    <w:link w:val="En-tte"/>
    <w:uiPriority w:val="99"/>
    <w:rsid w:val="003242D8"/>
  </w:style>
  <w:style w:type="paragraph" w:styleId="Pieddepage">
    <w:name w:val="footer"/>
    <w:basedOn w:val="Normal"/>
    <w:link w:val="PieddepageCar"/>
    <w:uiPriority w:val="99"/>
    <w:unhideWhenUsed/>
    <w:rsid w:val="003242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che.koalakids.fr/34-micro-creche-beziers-capiscol-koala-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kuntzmann</dc:creator>
  <cp:keywords/>
  <dc:description/>
  <cp:lastModifiedBy>ludovic kuntzmann</cp:lastModifiedBy>
  <cp:revision>5</cp:revision>
  <dcterms:created xsi:type="dcterms:W3CDTF">2020-10-20T07:45:00Z</dcterms:created>
  <dcterms:modified xsi:type="dcterms:W3CDTF">2020-11-12T08:35:00Z</dcterms:modified>
</cp:coreProperties>
</file>